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0611" w14:textId="5BBFA826" w:rsidR="001A5849" w:rsidRDefault="001A58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附属様式第１号</w:t>
      </w:r>
    </w:p>
    <w:p w14:paraId="62A29511" w14:textId="77777777" w:rsidR="001A5849" w:rsidRDefault="001A5849">
      <w:pPr>
        <w:rPr>
          <w:rFonts w:ascii="ＭＳ 明朝" w:eastAsia="ＭＳ 明朝" w:hAnsi="ＭＳ 明朝"/>
          <w:sz w:val="24"/>
          <w:szCs w:val="24"/>
        </w:rPr>
      </w:pPr>
    </w:p>
    <w:p w14:paraId="350A52C7" w14:textId="123D9029" w:rsidR="001A5849" w:rsidRDefault="001A5849" w:rsidP="001A584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管理に係る事業計画書</w:t>
      </w:r>
    </w:p>
    <w:p w14:paraId="4D86376A" w14:textId="3108C822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75733E1C" w14:textId="77777777" w:rsidTr="001A5849">
        <w:tc>
          <w:tcPr>
            <w:tcW w:w="8494" w:type="dxa"/>
          </w:tcPr>
          <w:p w14:paraId="3332E9F1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【管理運営の基本方針について】</w:t>
            </w:r>
          </w:p>
          <w:p w14:paraId="5CDBC48C" w14:textId="63DE15DD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洞爺湖町洞爺</w:t>
            </w:r>
            <w:r w:rsidR="00687FDF">
              <w:rPr>
                <w:rFonts w:ascii="ＭＳ 明朝" w:eastAsia="ＭＳ 明朝" w:hAnsi="ＭＳ 明朝" w:hint="eastAsia"/>
                <w:sz w:val="24"/>
                <w:szCs w:val="24"/>
              </w:rPr>
              <w:t>いこいの家</w:t>
            </w:r>
          </w:p>
          <w:p w14:paraId="621056D7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6113B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A873AB" w14:textId="2A88EE5B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2CF299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72FD7C" w14:textId="4908FB96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F28609" w14:textId="1EAD52A0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128ED898" w14:textId="77777777" w:rsidTr="001A5849">
        <w:tc>
          <w:tcPr>
            <w:tcW w:w="8494" w:type="dxa"/>
          </w:tcPr>
          <w:p w14:paraId="281C77D8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【施設の適正な管理について】</w:t>
            </w:r>
          </w:p>
          <w:p w14:paraId="7A9A7FEC" w14:textId="3A4303E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１．施設の維持管理</w:t>
            </w:r>
          </w:p>
          <w:p w14:paraId="37F98ADD" w14:textId="7B5100DF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9B5AE1" w14:textId="14F845AA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9548BA" w14:textId="7163B3BE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F369E6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1909D7" w14:textId="779B494E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82B20" w14:textId="6F811ADF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２．効率的な運営</w:t>
            </w:r>
          </w:p>
          <w:p w14:paraId="3C201A44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E1AF02" w14:textId="6113C35D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3A9EAD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9F6518" w14:textId="4D32695B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00A8DE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70D8E" w14:textId="32DD8E8A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３．苦情処理</w:t>
            </w:r>
          </w:p>
          <w:p w14:paraId="450DA7F5" w14:textId="0E5B1A34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08F04A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3B8E88" w14:textId="39E62F29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C0957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32DEB0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ECC1FB" w14:textId="48D21BFC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４．緊急時の対応</w:t>
            </w:r>
          </w:p>
          <w:p w14:paraId="3F8870CF" w14:textId="705C7C01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0E2528" w14:textId="38EF3974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7BF1BA" w14:textId="69F737F3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A42CA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2434A" w14:textId="5C1C6C23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6D571A" w14:textId="3821304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５．事故防止の取り組み</w:t>
            </w:r>
          </w:p>
          <w:p w14:paraId="6C45D86D" w14:textId="4E8CB61F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33AC17" w14:textId="645DA640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1333DA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E9309F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D45AD8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00CBD1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６．個人情報保護について</w:t>
            </w:r>
          </w:p>
          <w:p w14:paraId="76DD0C7A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13E95C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EE6DF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A0415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1B40B9" w14:textId="347BE702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07F88B" w14:textId="197A5555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222890B4" w14:textId="77777777" w:rsidTr="001A5849">
        <w:tc>
          <w:tcPr>
            <w:tcW w:w="8494" w:type="dxa"/>
          </w:tcPr>
          <w:p w14:paraId="11D690ED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【指定期間における達成目標】</w:t>
            </w:r>
          </w:p>
          <w:p w14:paraId="013E1A0C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B26B3E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84791A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30F068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AB42A6" w14:textId="685B50A0" w:rsidR="001A5849" w:rsidRP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285508" w14:textId="79AD1664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7B416B20" w14:textId="77777777" w:rsidTr="001A5849">
        <w:tc>
          <w:tcPr>
            <w:tcW w:w="8494" w:type="dxa"/>
          </w:tcPr>
          <w:p w14:paraId="7C2B94C9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【広告宣伝活動】</w:t>
            </w:r>
          </w:p>
          <w:p w14:paraId="733CFCD6" w14:textId="7A8376EE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768EA9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65CDF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CF35DD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6A3A9" w14:textId="4B059919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40F97C" w14:textId="5FE1263E" w:rsid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849" w14:paraId="655FD4FD" w14:textId="77777777" w:rsidTr="001A5849">
        <w:tc>
          <w:tcPr>
            <w:tcW w:w="8494" w:type="dxa"/>
          </w:tcPr>
          <w:p w14:paraId="0681D3BE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【地域への貢献】</w:t>
            </w:r>
          </w:p>
          <w:p w14:paraId="7738C855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728B47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AD6859" w14:textId="7F4BA928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A5537A" w14:textId="77777777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77BB79" w14:textId="3955E7E1" w:rsidR="001A5849" w:rsidRDefault="001A5849" w:rsidP="001A5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850D8F" w14:textId="77777777" w:rsidR="001A5849" w:rsidRPr="001A5849" w:rsidRDefault="001A5849" w:rsidP="001A5849">
      <w:pPr>
        <w:rPr>
          <w:rFonts w:ascii="ＭＳ 明朝" w:eastAsia="ＭＳ 明朝" w:hAnsi="ＭＳ 明朝"/>
          <w:sz w:val="24"/>
          <w:szCs w:val="24"/>
        </w:rPr>
      </w:pPr>
    </w:p>
    <w:sectPr w:rsidR="001A5849" w:rsidRPr="001A5849" w:rsidSect="001A584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49"/>
    <w:rsid w:val="001A5849"/>
    <w:rsid w:val="0023643C"/>
    <w:rsid w:val="006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7FA5D"/>
  <w15:chartTrackingRefBased/>
  <w15:docId w15:val="{68849357-EFFC-4A10-A911-F6CB9AC6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PC2022_041</dc:creator>
  <cp:keywords/>
  <dc:description/>
  <cp:lastModifiedBy>PC2022_041</cp:lastModifiedBy>
  <cp:revision>4</cp:revision>
  <cp:lastPrinted>2025-09-18T09:45:00Z</cp:lastPrinted>
  <dcterms:created xsi:type="dcterms:W3CDTF">2025-09-11T06:07:00Z</dcterms:created>
  <dcterms:modified xsi:type="dcterms:W3CDTF">2025-09-18T09:45:00Z</dcterms:modified>
</cp:coreProperties>
</file>